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b3b0ad6a951bd4b9aab7e8d2d0a20027c4ba5"/>
    <w:p>
      <w:pPr>
        <w:pStyle w:val="Heading3"/>
      </w:pPr>
      <w:r>
        <w:t xml:space="preserve">Заседание Совета депутатов МО Хорошево-Мневники от 17.01.2024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http://mun-hormn.mos.ru/presscenter/mediagallery/148781/12112030/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8781/1211203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8781/1211203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2025-06-26T11:25:20Z</dcterms:created>
  <dcterms:modified xsi:type="dcterms:W3CDTF">2025-06-26T11:25:20Z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